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80A53" w14:textId="77777777" w:rsidR="002B6FA8" w:rsidRPr="002B6FA8" w:rsidRDefault="002B6FA8" w:rsidP="002B6FA8">
      <w:pPr>
        <w:rPr>
          <w:lang w:val="es-ES"/>
        </w:rPr>
      </w:pPr>
      <w:r w:rsidRPr="002B6FA8">
        <w:rPr>
          <w:lang w:val="es-ES"/>
        </w:rPr>
        <w:t>LECCIÓN DIEZ</w:t>
      </w:r>
    </w:p>
    <w:p w14:paraId="1BB0FB21" w14:textId="77777777" w:rsidR="002B6FA8" w:rsidRPr="002B6FA8" w:rsidRDefault="002B6FA8" w:rsidP="002B6FA8">
      <w:pPr>
        <w:rPr>
          <w:lang w:val="es-ES"/>
        </w:rPr>
      </w:pPr>
      <w:r w:rsidRPr="002B6FA8">
        <w:rPr>
          <w:lang w:val="es-ES"/>
        </w:rPr>
        <w:t xml:space="preserve">Filipenses 3:7-11; </w:t>
      </w:r>
      <w:proofErr w:type="gramStart"/>
      <w:r w:rsidRPr="002B6FA8">
        <w:rPr>
          <w:lang w:val="es-ES"/>
        </w:rPr>
        <w:t>Hebreos</w:t>
      </w:r>
      <w:proofErr w:type="gramEnd"/>
      <w:r w:rsidRPr="002B6FA8">
        <w:rPr>
          <w:lang w:val="es-ES"/>
        </w:rPr>
        <w:t xml:space="preserve"> 10:32-36; Mateo 19:16-29</w:t>
      </w:r>
    </w:p>
    <w:p w14:paraId="6F9EE6D2" w14:textId="77777777" w:rsidR="002B6FA8" w:rsidRPr="002B6FA8" w:rsidRDefault="002B6FA8" w:rsidP="002B6FA8">
      <w:pPr>
        <w:rPr>
          <w:lang w:val="es-ES"/>
        </w:rPr>
      </w:pPr>
      <w:r w:rsidRPr="002B6FA8">
        <w:rPr>
          <w:lang w:val="es-ES"/>
        </w:rPr>
        <w:t>Dejándolo todo atrás</w:t>
      </w:r>
    </w:p>
    <w:p w14:paraId="3E09EB38" w14:textId="77777777" w:rsidR="002B6FA8" w:rsidRPr="002B6FA8" w:rsidRDefault="002B6FA8" w:rsidP="002B6FA8">
      <w:pPr>
        <w:rPr>
          <w:lang w:val="es-ES"/>
        </w:rPr>
      </w:pPr>
      <w:r w:rsidRPr="002B6FA8">
        <w:rPr>
          <w:lang w:val="es-ES"/>
        </w:rPr>
        <w:t>Introducción</w:t>
      </w:r>
    </w:p>
    <w:p w14:paraId="1D919099" w14:textId="77777777" w:rsidR="002B6FA8" w:rsidRPr="002B6FA8" w:rsidRDefault="002B6FA8" w:rsidP="002B6FA8">
      <w:pPr>
        <w:rPr>
          <w:lang w:val="es-ES"/>
        </w:rPr>
      </w:pPr>
      <w:r w:rsidRPr="002B6FA8">
        <w:rPr>
          <w:lang w:val="es-ES"/>
        </w:rPr>
        <w:t>En la lección anterior aprendimos sobre el Siervo Sufriente, Jesús el Mesías. Él pagó un alto precio para que pudiéramos recuperar un lugar de honor ante nuestro Padre Celestial. Perdidos en nuestra vergüenza, alejados de nuestro Padre, no había manera de restaurar nuestra relación con Dios. También vimos que, una vez que nos convertimos en seguidores de Jesús, también estaríamos expuestos a la persecución, el ridículo, los golpes, el ostracismo e incluso la muerte.</w:t>
      </w:r>
    </w:p>
    <w:p w14:paraId="7464FB78" w14:textId="77777777" w:rsidR="002B6FA8" w:rsidRPr="002B6FA8" w:rsidRDefault="002B6FA8" w:rsidP="002B6FA8">
      <w:pPr>
        <w:rPr>
          <w:lang w:val="es-ES"/>
        </w:rPr>
      </w:pPr>
    </w:p>
    <w:p w14:paraId="61102C25" w14:textId="77777777" w:rsidR="002B6FA8" w:rsidRPr="002B6FA8" w:rsidRDefault="002B6FA8" w:rsidP="002B6FA8">
      <w:pPr>
        <w:rPr>
          <w:lang w:val="es-ES"/>
        </w:rPr>
      </w:pPr>
      <w:r w:rsidRPr="002B6FA8">
        <w:rPr>
          <w:lang w:val="es-ES"/>
        </w:rPr>
        <w:t>En esta lección daremos un paso más allá. Al considerar el costo de seguir a Jesús, debemos reconocer que estamos llamados a dejar atrás algunas cosas, cosas que son preciosas para nosotros. Nuestra fe en Jesús no es una fe superficial. No se basa en realizar ciertos rituales ni en seguir ciertas reglas. Significa una obediencia plena a Aquel que dio su vida por nosotros. Significa obedecer diariamente a Jesús como Señor, reconocer su reinado y rechazar todo lo demás.</w:t>
      </w:r>
    </w:p>
    <w:p w14:paraId="447A6387" w14:textId="77777777" w:rsidR="002B6FA8" w:rsidRPr="002B6FA8" w:rsidRDefault="002B6FA8" w:rsidP="002B6FA8">
      <w:pPr>
        <w:rPr>
          <w:lang w:val="es-ES"/>
        </w:rPr>
      </w:pPr>
    </w:p>
    <w:p w14:paraId="264914F3" w14:textId="77777777" w:rsidR="002B6FA8" w:rsidRPr="002B6FA8" w:rsidRDefault="002B6FA8" w:rsidP="002B6FA8">
      <w:pPr>
        <w:rPr>
          <w:lang w:val="es-ES"/>
        </w:rPr>
      </w:pPr>
      <w:r w:rsidRPr="002B6FA8">
        <w:rPr>
          <w:lang w:val="es-ES"/>
        </w:rPr>
        <w:t>LECTURA BÍBLICA: Filipenses 3:7-11</w:t>
      </w:r>
    </w:p>
    <w:p w14:paraId="5CB57F20" w14:textId="77777777" w:rsidR="002B6FA8" w:rsidRPr="002B6FA8" w:rsidRDefault="002B6FA8" w:rsidP="002B6FA8">
      <w:pPr>
        <w:rPr>
          <w:lang w:val="es-ES"/>
        </w:rPr>
      </w:pPr>
      <w:r w:rsidRPr="002B6FA8">
        <w:rPr>
          <w:lang w:val="es-ES"/>
        </w:rPr>
        <w:t xml:space="preserve">7 </w:t>
      </w:r>
      <w:proofErr w:type="gramStart"/>
      <w:r w:rsidRPr="002B6FA8">
        <w:rPr>
          <w:lang w:val="es-ES"/>
        </w:rPr>
        <w:t>Pero</w:t>
      </w:r>
      <w:proofErr w:type="gramEnd"/>
      <w:r w:rsidRPr="002B6FA8">
        <w:rPr>
          <w:lang w:val="es-ES"/>
        </w:rPr>
        <w:t xml:space="preserve"> todo lo que para mí era ganancia, ahora lo considero pérdida por causa de Cristo. 8 </w:t>
      </w:r>
      <w:proofErr w:type="gramStart"/>
      <w:r w:rsidRPr="002B6FA8">
        <w:rPr>
          <w:lang w:val="es-ES"/>
        </w:rPr>
        <w:t>Es</w:t>
      </w:r>
      <w:proofErr w:type="gramEnd"/>
      <w:r w:rsidRPr="002B6FA8">
        <w:rPr>
          <w:lang w:val="es-ES"/>
        </w:rPr>
        <w:t xml:space="preserve"> más, considero que todo es pérdida comparado con el valor incomparable de conocer a Cristo Jesús, mi Señor, por quien lo he perdido todo. Lo considero basura, con tal de ganar a Cristo 9 y ser hallado en él, no teniendo mi propia justicia, la que proviene de la ley, sino la que se obtiene por la fe en Cristo, la justicia que proviene de Dios por la fe. 10 </w:t>
      </w:r>
      <w:proofErr w:type="gramStart"/>
      <w:r w:rsidRPr="002B6FA8">
        <w:rPr>
          <w:lang w:val="es-ES"/>
        </w:rPr>
        <w:t>Quiero</w:t>
      </w:r>
      <w:proofErr w:type="gramEnd"/>
      <w:r w:rsidRPr="002B6FA8">
        <w:rPr>
          <w:lang w:val="es-ES"/>
        </w:rPr>
        <w:t xml:space="preserve"> conocer a Cristo, sí, conocer el poder de su resurrección y participar en sus sufrimientos, llegando a ser semejante a él en su muerte, 11 y así, de alguna manera, alcanzar la resurrección de entre los muertos.</w:t>
      </w:r>
    </w:p>
    <w:p w14:paraId="39DAC817" w14:textId="77777777" w:rsidR="002B6FA8" w:rsidRPr="002B6FA8" w:rsidRDefault="002B6FA8" w:rsidP="002B6FA8">
      <w:pPr>
        <w:rPr>
          <w:lang w:val="es-ES"/>
        </w:rPr>
      </w:pPr>
    </w:p>
    <w:p w14:paraId="193AEF8D" w14:textId="77777777" w:rsidR="002B6FA8" w:rsidRPr="002B6FA8" w:rsidRDefault="002B6FA8" w:rsidP="002B6FA8">
      <w:pPr>
        <w:rPr>
          <w:lang w:val="es-ES"/>
        </w:rPr>
      </w:pPr>
      <w:r w:rsidRPr="002B6FA8">
        <w:rPr>
          <w:lang w:val="es-ES"/>
        </w:rPr>
        <w:t>Estudio</w:t>
      </w:r>
    </w:p>
    <w:p w14:paraId="0504BBDC" w14:textId="77777777" w:rsidR="002B6FA8" w:rsidRPr="002B6FA8" w:rsidRDefault="002B6FA8" w:rsidP="002B6FA8">
      <w:pPr>
        <w:rPr>
          <w:lang w:val="es-ES"/>
        </w:rPr>
      </w:pPr>
    </w:p>
    <w:p w14:paraId="21A78CEA" w14:textId="77777777" w:rsidR="002B6FA8" w:rsidRPr="002B6FA8" w:rsidRDefault="002B6FA8" w:rsidP="002B6FA8">
      <w:pPr>
        <w:rPr>
          <w:lang w:val="es-ES"/>
        </w:rPr>
      </w:pPr>
      <w:r w:rsidRPr="002B6FA8">
        <w:rPr>
          <w:lang w:val="es-ES"/>
        </w:rPr>
        <w:t>1. Observa el versículo 7. Por causa de Cristo, ¿cómo ve Pablo las cosas que lo rodean?</w:t>
      </w:r>
    </w:p>
    <w:p w14:paraId="33D5A402" w14:textId="77777777" w:rsidR="002B6FA8" w:rsidRPr="002B6FA8" w:rsidRDefault="002B6FA8" w:rsidP="002B6FA8">
      <w:pPr>
        <w:rPr>
          <w:lang w:val="es-ES"/>
        </w:rPr>
      </w:pPr>
    </w:p>
    <w:p w14:paraId="2601A0A4" w14:textId="77777777" w:rsidR="002B6FA8" w:rsidRPr="002B6FA8" w:rsidRDefault="002B6FA8" w:rsidP="002B6FA8">
      <w:pPr>
        <w:rPr>
          <w:lang w:val="es-ES"/>
        </w:rPr>
      </w:pPr>
      <w:r w:rsidRPr="002B6FA8">
        <w:rPr>
          <w:lang w:val="es-ES"/>
        </w:rPr>
        <w:t>2. ¿Qué crees que quiere decir Pablo con estas palabras? 3. En el versículo 8, repite la frase: «Consideren todo como pérdida». Para él, ¿qué cosas son más valiosas o preciosas?</w:t>
      </w:r>
    </w:p>
    <w:p w14:paraId="277C8B19" w14:textId="77777777" w:rsidR="002B6FA8" w:rsidRPr="002B6FA8" w:rsidRDefault="002B6FA8" w:rsidP="002B6FA8">
      <w:pPr>
        <w:rPr>
          <w:lang w:val="es-ES"/>
        </w:rPr>
      </w:pPr>
    </w:p>
    <w:p w14:paraId="6FF0F78D" w14:textId="77777777" w:rsidR="002B6FA8" w:rsidRPr="002B6FA8" w:rsidRDefault="002B6FA8" w:rsidP="002B6FA8">
      <w:pPr>
        <w:rPr>
          <w:lang w:val="es-ES"/>
        </w:rPr>
      </w:pPr>
      <w:r w:rsidRPr="002B6FA8">
        <w:rPr>
          <w:lang w:val="es-ES"/>
        </w:rPr>
        <w:t>4. ¿Qué significa «conocer» a alguien?</w:t>
      </w:r>
    </w:p>
    <w:p w14:paraId="0A55C247" w14:textId="77777777" w:rsidR="002B6FA8" w:rsidRPr="002B6FA8" w:rsidRDefault="002B6FA8" w:rsidP="002B6FA8">
      <w:pPr>
        <w:rPr>
          <w:lang w:val="es-ES"/>
        </w:rPr>
      </w:pPr>
    </w:p>
    <w:p w14:paraId="170AE08F" w14:textId="77777777" w:rsidR="002B6FA8" w:rsidRPr="002B6FA8" w:rsidRDefault="002B6FA8" w:rsidP="002B6FA8">
      <w:pPr>
        <w:rPr>
          <w:lang w:val="es-ES"/>
        </w:rPr>
      </w:pPr>
      <w:r w:rsidRPr="002B6FA8">
        <w:rPr>
          <w:lang w:val="es-ES"/>
        </w:rPr>
        <w:t>5. A Pablo no solo le preocupa conocer a Jesús, sino haberlo ganado (ser su seguidor), tener honra ante el Padre mediante el sacrificio del Hijo en nuestro favor. Esto es tan importante para Pablo que ahora pregunta: ¿Qué es todo lo demás?</w:t>
      </w:r>
    </w:p>
    <w:p w14:paraId="17557B5C" w14:textId="77777777" w:rsidR="002B6FA8" w:rsidRPr="002B6FA8" w:rsidRDefault="002B6FA8" w:rsidP="002B6FA8">
      <w:pPr>
        <w:rPr>
          <w:lang w:val="es-ES"/>
        </w:rPr>
      </w:pPr>
    </w:p>
    <w:p w14:paraId="456A2EBF" w14:textId="77777777" w:rsidR="002B6FA8" w:rsidRPr="002B6FA8" w:rsidRDefault="002B6FA8" w:rsidP="002B6FA8">
      <w:pPr>
        <w:rPr>
          <w:lang w:val="es-ES"/>
        </w:rPr>
      </w:pPr>
      <w:r w:rsidRPr="002B6FA8">
        <w:rPr>
          <w:lang w:val="es-ES"/>
        </w:rPr>
        <w:t>Dicho de otra manera, todo lo demás se considera ahora como trapos sucios. Al seguir a Jesús, sufrimos la pérdida de muchas cosas. Mirando hacia atrás, vemos que no valen la pena el precio de NO conocer ni seguir a Jesús.</w:t>
      </w:r>
    </w:p>
    <w:p w14:paraId="15902351" w14:textId="77777777" w:rsidR="002B6FA8" w:rsidRPr="002B6FA8" w:rsidRDefault="002B6FA8" w:rsidP="002B6FA8">
      <w:pPr>
        <w:rPr>
          <w:lang w:val="es-ES"/>
        </w:rPr>
      </w:pPr>
    </w:p>
    <w:p w14:paraId="55A78A4E" w14:textId="77777777" w:rsidR="002B6FA8" w:rsidRDefault="002B6FA8" w:rsidP="002B6FA8">
      <w:r w:rsidRPr="002B6FA8">
        <w:rPr>
          <w:lang w:val="es-ES"/>
        </w:rPr>
        <w:t xml:space="preserve">Los siguientes versículos hablan del poder de la resurrección. Si Jesús se hubiera quedado en la tumba, no tendríamos vida nueva. </w:t>
      </w:r>
      <w:r>
        <w:t xml:space="preserve">De </w:t>
      </w:r>
      <w:proofErr w:type="spellStart"/>
      <w:r>
        <w:t>igual</w:t>
      </w:r>
      <w:proofErr w:type="spellEnd"/>
      <w:r>
        <w:t xml:space="preserve"> </w:t>
      </w:r>
      <w:proofErr w:type="spellStart"/>
      <w:r>
        <w:t>manera</w:t>
      </w:r>
      <w:proofErr w:type="spellEnd"/>
      <w:r>
        <w:t xml:space="preserve">, </w:t>
      </w:r>
      <w:proofErr w:type="spellStart"/>
      <w:r>
        <w:t>permaneceríamos</w:t>
      </w:r>
      <w:proofErr w:type="spellEnd"/>
      <w:r>
        <w:t xml:space="preserve"> </w:t>
      </w:r>
      <w:proofErr w:type="spellStart"/>
      <w:r>
        <w:t>muertos</w:t>
      </w:r>
      <w:proofErr w:type="spellEnd"/>
      <w:r>
        <w:t xml:space="preserve"> </w:t>
      </w:r>
      <w:proofErr w:type="spellStart"/>
      <w:r>
        <w:t>una</w:t>
      </w:r>
      <w:proofErr w:type="spellEnd"/>
      <w:r>
        <w:t xml:space="preserve"> </w:t>
      </w:r>
      <w:proofErr w:type="spellStart"/>
      <w:r>
        <w:t>vez</w:t>
      </w:r>
      <w:proofErr w:type="spellEnd"/>
      <w:r>
        <w:t xml:space="preserve"> </w:t>
      </w:r>
      <w:proofErr w:type="spellStart"/>
      <w:r>
        <w:t>que</w:t>
      </w:r>
      <w:proofErr w:type="spellEnd"/>
      <w:r>
        <w:t xml:space="preserve"> </w:t>
      </w:r>
      <w:proofErr w:type="spellStart"/>
      <w:r>
        <w:t>muriéramos</w:t>
      </w:r>
      <w:proofErr w:type="spellEnd"/>
      <w:r>
        <w:t>.</w:t>
      </w:r>
    </w:p>
    <w:p w14:paraId="1771AECD" w14:textId="77777777" w:rsidR="002B6FA8" w:rsidRDefault="002B6FA8" w:rsidP="002B6FA8"/>
    <w:p w14:paraId="1F9CC774" w14:textId="7F4BA77D" w:rsidR="002B6FA8" w:rsidRDefault="002B6FA8" w:rsidP="002B6FA8">
      <w:pPr>
        <w:rPr>
          <w:lang w:val="es-ES"/>
        </w:rPr>
      </w:pPr>
      <w:r w:rsidRPr="002B6FA8">
        <w:rPr>
          <w:lang w:val="es-ES"/>
        </w:rPr>
        <w:t>6. Según el versículo 11, ¿qué ganamos gracias a la resurrección de Jesús? 7. Al observar el versículo 10, además de obtener una nueva vida en Jesús, ¿qué compartimos con Jesús?</w:t>
      </w:r>
    </w:p>
    <w:p w14:paraId="63FC97D9" w14:textId="77777777" w:rsidR="002B6FA8" w:rsidRPr="002B6FA8" w:rsidRDefault="002B6FA8" w:rsidP="002B6FA8">
      <w:pPr>
        <w:rPr>
          <w:lang w:val="es-ES"/>
        </w:rPr>
      </w:pPr>
      <w:r w:rsidRPr="002B6FA8">
        <w:rPr>
          <w:lang w:val="es-ES"/>
        </w:rPr>
        <w:t xml:space="preserve">LECTURA BÍBLICA: </w:t>
      </w:r>
      <w:proofErr w:type="gramStart"/>
      <w:r w:rsidRPr="002B6FA8">
        <w:rPr>
          <w:lang w:val="es-ES"/>
        </w:rPr>
        <w:t>Hebreos</w:t>
      </w:r>
      <w:proofErr w:type="gramEnd"/>
      <w:r w:rsidRPr="002B6FA8">
        <w:rPr>
          <w:lang w:val="es-ES"/>
        </w:rPr>
        <w:t xml:space="preserve"> 10:32-36</w:t>
      </w:r>
    </w:p>
    <w:p w14:paraId="6C5A5C23" w14:textId="77777777" w:rsidR="002B6FA8" w:rsidRPr="002B6FA8" w:rsidRDefault="002B6FA8" w:rsidP="002B6FA8">
      <w:pPr>
        <w:rPr>
          <w:lang w:val="es-ES"/>
        </w:rPr>
      </w:pPr>
      <w:r w:rsidRPr="002B6FA8">
        <w:rPr>
          <w:lang w:val="es-ES"/>
        </w:rPr>
        <w:t xml:space="preserve">3 </w:t>
      </w:r>
      <w:proofErr w:type="gramStart"/>
      <w:r w:rsidRPr="002B6FA8">
        <w:rPr>
          <w:lang w:val="es-ES"/>
        </w:rPr>
        <w:t>Pero</w:t>
      </w:r>
      <w:proofErr w:type="gramEnd"/>
      <w:r w:rsidRPr="002B6FA8">
        <w:rPr>
          <w:lang w:val="es-ES"/>
        </w:rPr>
        <w:t xml:space="preserve"> esos sacrificios son un recordatorio anual de los pecados. 4 </w:t>
      </w:r>
      <w:proofErr w:type="gramStart"/>
      <w:r w:rsidRPr="002B6FA8">
        <w:rPr>
          <w:lang w:val="es-ES"/>
        </w:rPr>
        <w:t>Es</w:t>
      </w:r>
      <w:proofErr w:type="gramEnd"/>
      <w:r w:rsidRPr="002B6FA8">
        <w:rPr>
          <w:lang w:val="es-ES"/>
        </w:rPr>
        <w:t xml:space="preserve"> imposible que la sangre de toros y machos cabríos quite los pecados.</w:t>
      </w:r>
    </w:p>
    <w:p w14:paraId="618D91AA" w14:textId="77777777" w:rsidR="002B6FA8" w:rsidRPr="002B6FA8" w:rsidRDefault="002B6FA8" w:rsidP="002B6FA8">
      <w:pPr>
        <w:rPr>
          <w:lang w:val="es-ES"/>
        </w:rPr>
      </w:pPr>
    </w:p>
    <w:p w14:paraId="0F1A16C7" w14:textId="77777777" w:rsidR="002B6FA8" w:rsidRPr="002B6FA8" w:rsidRDefault="002B6FA8" w:rsidP="002B6FA8">
      <w:pPr>
        <w:rPr>
          <w:lang w:val="es-ES"/>
        </w:rPr>
      </w:pPr>
      <w:r w:rsidRPr="002B6FA8">
        <w:rPr>
          <w:lang w:val="es-ES"/>
        </w:rPr>
        <w:t xml:space="preserve">5 </w:t>
      </w:r>
      <w:proofErr w:type="gramStart"/>
      <w:r w:rsidRPr="002B6FA8">
        <w:rPr>
          <w:lang w:val="es-ES"/>
        </w:rPr>
        <w:t>Por</w:t>
      </w:r>
      <w:proofErr w:type="gramEnd"/>
      <w:r w:rsidRPr="002B6FA8">
        <w:rPr>
          <w:lang w:val="es-ES"/>
        </w:rPr>
        <w:t xml:space="preserve"> eso, cuando Cristo vino al mundo, dijo:</w:t>
      </w:r>
    </w:p>
    <w:p w14:paraId="76E898F8" w14:textId="77777777" w:rsidR="002B6FA8" w:rsidRPr="002B6FA8" w:rsidRDefault="002B6FA8" w:rsidP="002B6FA8">
      <w:pPr>
        <w:rPr>
          <w:lang w:val="es-ES"/>
        </w:rPr>
      </w:pPr>
      <w:r w:rsidRPr="002B6FA8">
        <w:rPr>
          <w:lang w:val="es-ES"/>
        </w:rPr>
        <w:t>«Sacrificios y ofrendas no quisiste,</w:t>
      </w:r>
    </w:p>
    <w:p w14:paraId="544169A3" w14:textId="77777777" w:rsidR="002B6FA8" w:rsidRPr="002B6FA8" w:rsidRDefault="002B6FA8" w:rsidP="002B6FA8">
      <w:pPr>
        <w:rPr>
          <w:lang w:val="es-ES"/>
        </w:rPr>
      </w:pPr>
      <w:r w:rsidRPr="002B6FA8">
        <w:rPr>
          <w:lang w:val="es-ES"/>
        </w:rPr>
        <w:t>pero me preparaste un cuerpo;</w:t>
      </w:r>
    </w:p>
    <w:p w14:paraId="6C7E82AE" w14:textId="77777777" w:rsidR="002B6FA8" w:rsidRPr="002B6FA8" w:rsidRDefault="002B6FA8" w:rsidP="002B6FA8">
      <w:pPr>
        <w:rPr>
          <w:lang w:val="es-ES"/>
        </w:rPr>
      </w:pPr>
      <w:r w:rsidRPr="002B6FA8">
        <w:rPr>
          <w:lang w:val="es-ES"/>
        </w:rPr>
        <w:t>6 holocaustos y sacrificios por el pecado,</w:t>
      </w:r>
    </w:p>
    <w:p w14:paraId="4C683FB3" w14:textId="77777777" w:rsidR="002B6FA8" w:rsidRPr="002B6FA8" w:rsidRDefault="002B6FA8" w:rsidP="002B6FA8">
      <w:pPr>
        <w:rPr>
          <w:lang w:val="es-ES"/>
        </w:rPr>
      </w:pPr>
      <w:r w:rsidRPr="002B6FA8">
        <w:rPr>
          <w:lang w:val="es-ES"/>
        </w:rPr>
        <w:t>no te agradaron.</w:t>
      </w:r>
    </w:p>
    <w:p w14:paraId="5660A4D8" w14:textId="77777777" w:rsidR="002B6FA8" w:rsidRPr="002B6FA8" w:rsidRDefault="002B6FA8" w:rsidP="002B6FA8">
      <w:pPr>
        <w:rPr>
          <w:lang w:val="es-ES"/>
        </w:rPr>
      </w:pPr>
      <w:r w:rsidRPr="002B6FA8">
        <w:rPr>
          <w:lang w:val="es-ES"/>
        </w:rPr>
        <w:lastRenderedPageBreak/>
        <w:t xml:space="preserve">7 </w:t>
      </w:r>
      <w:proofErr w:type="gramStart"/>
      <w:r w:rsidRPr="002B6FA8">
        <w:rPr>
          <w:lang w:val="es-ES"/>
        </w:rPr>
        <w:t>Entonces</w:t>
      </w:r>
      <w:proofErr w:type="gramEnd"/>
      <w:r w:rsidRPr="002B6FA8">
        <w:rPr>
          <w:lang w:val="es-ES"/>
        </w:rPr>
        <w:t xml:space="preserve"> dije: “Aquí estoy —como está escrito de mí en el rollo—</w:t>
      </w:r>
    </w:p>
    <w:p w14:paraId="54A0E51C" w14:textId="77777777" w:rsidR="002B6FA8" w:rsidRPr="002B6FA8" w:rsidRDefault="002B6FA8" w:rsidP="002B6FA8">
      <w:pPr>
        <w:rPr>
          <w:lang w:val="es-ES"/>
        </w:rPr>
      </w:pPr>
      <w:r w:rsidRPr="002B6FA8">
        <w:rPr>
          <w:lang w:val="es-ES"/>
        </w:rPr>
        <w:t>he venido para hacer tu voluntad, Dios mío”</w:t>
      </w:r>
      <w:proofErr w:type="gramStart"/>
      <w:r w:rsidRPr="002B6FA8">
        <w:rPr>
          <w:lang w:val="es-ES"/>
        </w:rPr>
        <w:t>».[</w:t>
      </w:r>
      <w:proofErr w:type="gramEnd"/>
      <w:r w:rsidRPr="002B6FA8">
        <w:rPr>
          <w:lang w:val="es-ES"/>
        </w:rPr>
        <w:t>a]</w:t>
      </w:r>
    </w:p>
    <w:p w14:paraId="3B823991" w14:textId="77777777" w:rsidR="002B6FA8" w:rsidRPr="002B6FA8" w:rsidRDefault="002B6FA8" w:rsidP="002B6FA8">
      <w:pPr>
        <w:rPr>
          <w:lang w:val="es-ES"/>
        </w:rPr>
      </w:pPr>
      <w:r w:rsidRPr="002B6FA8">
        <w:rPr>
          <w:lang w:val="es-ES"/>
        </w:rPr>
        <w:t xml:space="preserve">8 </w:t>
      </w:r>
      <w:proofErr w:type="gramStart"/>
      <w:r w:rsidRPr="002B6FA8">
        <w:rPr>
          <w:lang w:val="es-ES"/>
        </w:rPr>
        <w:t>Primero</w:t>
      </w:r>
      <w:proofErr w:type="gramEnd"/>
      <w:r w:rsidRPr="002B6FA8">
        <w:rPr>
          <w:lang w:val="es-ES"/>
        </w:rPr>
        <w:t xml:space="preserve"> dijo: «Sacrificios y ofrendas, holocaustos y sacrificios por el pecado no quisiste, ni te agradaron», aunque se ofrecían conforme a la ley. 9 </w:t>
      </w:r>
      <w:proofErr w:type="gramStart"/>
      <w:r w:rsidRPr="002B6FA8">
        <w:rPr>
          <w:lang w:val="es-ES"/>
        </w:rPr>
        <w:t>Luego</w:t>
      </w:r>
      <w:proofErr w:type="gramEnd"/>
      <w:r w:rsidRPr="002B6FA8">
        <w:rPr>
          <w:lang w:val="es-ES"/>
        </w:rPr>
        <w:t xml:space="preserve"> dijo: «Aquí estoy, he venido para hacer tu voluntad». Él anula lo primero para establecer lo segundo. 10 </w:t>
      </w:r>
      <w:proofErr w:type="gramStart"/>
      <w:r w:rsidRPr="002B6FA8">
        <w:rPr>
          <w:lang w:val="es-ES"/>
        </w:rPr>
        <w:t>Y</w:t>
      </w:r>
      <w:proofErr w:type="gramEnd"/>
      <w:r w:rsidRPr="002B6FA8">
        <w:rPr>
          <w:lang w:val="es-ES"/>
        </w:rPr>
        <w:t xml:space="preserve"> por esa voluntad, hemos sido santificados mediante el sacrificio del cuerpo de Jesucristo, hecho una vez para siempre.</w:t>
      </w:r>
    </w:p>
    <w:p w14:paraId="0DE733B7" w14:textId="77777777" w:rsidR="002B6FA8" w:rsidRPr="002B6FA8" w:rsidRDefault="002B6FA8" w:rsidP="002B6FA8">
      <w:pPr>
        <w:rPr>
          <w:lang w:val="es-ES"/>
        </w:rPr>
      </w:pPr>
      <w:r w:rsidRPr="002B6FA8">
        <w:rPr>
          <w:lang w:val="es-ES"/>
        </w:rPr>
        <w:t xml:space="preserve">11 </w:t>
      </w:r>
      <w:proofErr w:type="gramStart"/>
      <w:r w:rsidRPr="002B6FA8">
        <w:rPr>
          <w:lang w:val="es-ES"/>
        </w:rPr>
        <w:t>Día</w:t>
      </w:r>
      <w:proofErr w:type="gramEnd"/>
      <w:r w:rsidRPr="002B6FA8">
        <w:rPr>
          <w:lang w:val="es-ES"/>
        </w:rPr>
        <w:t xml:space="preserve"> tras día, cada sacerdote se presenta y cumple con sus deberes religiosos; una y otra vez ofrece los mismos sacrificios, que jamás pueden quitar los pecados.</w:t>
      </w:r>
    </w:p>
    <w:p w14:paraId="79B7A441" w14:textId="77777777" w:rsidR="002B6FA8" w:rsidRPr="002B6FA8" w:rsidRDefault="002B6FA8" w:rsidP="002B6FA8">
      <w:pPr>
        <w:rPr>
          <w:lang w:val="es-ES"/>
        </w:rPr>
      </w:pPr>
    </w:p>
    <w:p w14:paraId="15255B56" w14:textId="77777777" w:rsidR="002B6FA8" w:rsidRPr="002B6FA8" w:rsidRDefault="002B6FA8" w:rsidP="002B6FA8">
      <w:pPr>
        <w:rPr>
          <w:lang w:val="es-ES"/>
        </w:rPr>
      </w:pPr>
      <w:r w:rsidRPr="002B6FA8">
        <w:rPr>
          <w:lang w:val="es-ES"/>
        </w:rPr>
        <w:t>Estudio</w:t>
      </w:r>
    </w:p>
    <w:p w14:paraId="552DA052" w14:textId="77777777" w:rsidR="002B6FA8" w:rsidRPr="002B6FA8" w:rsidRDefault="002B6FA8" w:rsidP="002B6FA8">
      <w:pPr>
        <w:rPr>
          <w:lang w:val="es-ES"/>
        </w:rPr>
      </w:pPr>
      <w:r w:rsidRPr="002B6FA8">
        <w:rPr>
          <w:lang w:val="es-ES"/>
        </w:rPr>
        <w:t xml:space="preserve">Los judíos que seguían a Jesús a veces también se enfrentaban a la hostilidad. Se les consideraba desleales a su nación y a su religión. Veamos qué dice el autor de </w:t>
      </w:r>
      <w:proofErr w:type="gramStart"/>
      <w:r w:rsidRPr="002B6FA8">
        <w:rPr>
          <w:lang w:val="es-ES"/>
        </w:rPr>
        <w:t>Hebreos</w:t>
      </w:r>
      <w:proofErr w:type="gramEnd"/>
      <w:r w:rsidRPr="002B6FA8">
        <w:rPr>
          <w:lang w:val="es-ES"/>
        </w:rPr>
        <w:t xml:space="preserve"> sobre la condición de estos seguidores de Jesús.</w:t>
      </w:r>
    </w:p>
    <w:p w14:paraId="526C5ED4" w14:textId="77777777" w:rsidR="002B6FA8" w:rsidRPr="002B6FA8" w:rsidRDefault="002B6FA8" w:rsidP="002B6FA8">
      <w:pPr>
        <w:rPr>
          <w:lang w:val="es-ES"/>
        </w:rPr>
      </w:pPr>
    </w:p>
    <w:p w14:paraId="227EBA38" w14:textId="77777777" w:rsidR="002B6FA8" w:rsidRPr="002B6FA8" w:rsidRDefault="002B6FA8" w:rsidP="002B6FA8">
      <w:pPr>
        <w:rPr>
          <w:lang w:val="es-ES"/>
        </w:rPr>
      </w:pPr>
      <w:r w:rsidRPr="002B6FA8">
        <w:rPr>
          <w:lang w:val="es-ES"/>
        </w:rPr>
        <w:t>8. Según los versículos 32-34, que comienzan con «Después de haber sido iluminados» (haber llegado a la fe en Jesús), ¿cómo los trataban sus compatriotas judíos?</w:t>
      </w:r>
    </w:p>
    <w:p w14:paraId="72BAA998" w14:textId="77777777" w:rsidR="002B6FA8" w:rsidRPr="002B6FA8" w:rsidRDefault="002B6FA8" w:rsidP="002B6FA8">
      <w:pPr>
        <w:rPr>
          <w:lang w:val="es-ES"/>
        </w:rPr>
      </w:pPr>
    </w:p>
    <w:p w14:paraId="7E090F58" w14:textId="77777777" w:rsidR="002B6FA8" w:rsidRPr="002B6FA8" w:rsidRDefault="002B6FA8" w:rsidP="002B6FA8">
      <w:pPr>
        <w:rPr>
          <w:lang w:val="es-ES"/>
        </w:rPr>
      </w:pPr>
      <w:r w:rsidRPr="002B6FA8">
        <w:rPr>
          <w:lang w:val="es-ES"/>
        </w:rPr>
        <w:t>9. ¿Te identificas con estos sufrimientos? Si has decidido seguir a Jesús, ¿has declarado tu fe y te has encontrado con el mismo grado de hostilidad por parte de tu familia, amigos e incluso vecinos? Explica.</w:t>
      </w:r>
    </w:p>
    <w:p w14:paraId="3C9EAF29" w14:textId="77777777" w:rsidR="002B6FA8" w:rsidRPr="002B6FA8" w:rsidRDefault="002B6FA8" w:rsidP="002B6FA8">
      <w:pPr>
        <w:rPr>
          <w:lang w:val="es-ES"/>
        </w:rPr>
      </w:pPr>
    </w:p>
    <w:p w14:paraId="2EB28C0A" w14:textId="77777777" w:rsidR="002B6FA8" w:rsidRPr="002B6FA8" w:rsidRDefault="002B6FA8" w:rsidP="002B6FA8">
      <w:pPr>
        <w:rPr>
          <w:lang w:val="es-ES"/>
        </w:rPr>
      </w:pPr>
      <w:r w:rsidRPr="002B6FA8">
        <w:rPr>
          <w:lang w:val="es-ES"/>
        </w:rPr>
        <w:t xml:space="preserve">10. Si solo estás considerando las afirmaciones de Jesús y quién es él, ¿has pensado que seguirlo podría resultar en una respuesta como la descrita en </w:t>
      </w:r>
      <w:proofErr w:type="gramStart"/>
      <w:r w:rsidRPr="002B6FA8">
        <w:rPr>
          <w:lang w:val="es-ES"/>
        </w:rPr>
        <w:t>Hebreos</w:t>
      </w:r>
      <w:proofErr w:type="gramEnd"/>
      <w:r w:rsidRPr="002B6FA8">
        <w:rPr>
          <w:lang w:val="es-ES"/>
        </w:rPr>
        <w:t xml:space="preserve"> 10:32-36 por quienes te rodean?</w:t>
      </w:r>
    </w:p>
    <w:p w14:paraId="12B334CD" w14:textId="77777777" w:rsidR="002B6FA8" w:rsidRPr="002B6FA8" w:rsidRDefault="002B6FA8" w:rsidP="002B6FA8">
      <w:pPr>
        <w:rPr>
          <w:lang w:val="es-ES"/>
        </w:rPr>
      </w:pPr>
    </w:p>
    <w:p w14:paraId="7FFD55CA" w14:textId="77777777" w:rsidR="002B6FA8" w:rsidRPr="002B6FA8" w:rsidRDefault="002B6FA8" w:rsidP="002B6FA8">
      <w:pPr>
        <w:rPr>
          <w:lang w:val="es-ES"/>
        </w:rPr>
      </w:pPr>
      <w:r w:rsidRPr="002B6FA8">
        <w:rPr>
          <w:lang w:val="es-ES"/>
        </w:rPr>
        <w:t>11. ¿Qué promesa se te da en estos versículos? 35 y 36 ¿Qué sucederá si permaneces fiel a Jesús?</w:t>
      </w:r>
    </w:p>
    <w:p w14:paraId="34D124DD" w14:textId="77777777" w:rsidR="002B6FA8" w:rsidRPr="002B6FA8" w:rsidRDefault="002B6FA8" w:rsidP="002B6FA8">
      <w:pPr>
        <w:rPr>
          <w:lang w:val="es-ES"/>
        </w:rPr>
      </w:pPr>
    </w:p>
    <w:p w14:paraId="567FFD23" w14:textId="77777777" w:rsidR="002B6FA8" w:rsidRPr="002B6FA8" w:rsidRDefault="002B6FA8" w:rsidP="002B6FA8">
      <w:pPr>
        <w:rPr>
          <w:lang w:val="es-ES"/>
        </w:rPr>
      </w:pPr>
      <w:r w:rsidRPr="002B6FA8">
        <w:rPr>
          <w:lang w:val="es-ES"/>
        </w:rPr>
        <w:t>LECTURA BÍBLICA: Mateo 19:16-29</w:t>
      </w:r>
    </w:p>
    <w:p w14:paraId="071F132A" w14:textId="77777777" w:rsidR="002B6FA8" w:rsidRPr="002B6FA8" w:rsidRDefault="002B6FA8" w:rsidP="002B6FA8">
      <w:pPr>
        <w:rPr>
          <w:lang w:val="es-ES"/>
        </w:rPr>
      </w:pPr>
      <w:r w:rsidRPr="002B6FA8">
        <w:rPr>
          <w:lang w:val="es-ES"/>
        </w:rPr>
        <w:lastRenderedPageBreak/>
        <w:t xml:space="preserve">16 </w:t>
      </w:r>
      <w:proofErr w:type="gramStart"/>
      <w:r w:rsidRPr="002B6FA8">
        <w:rPr>
          <w:lang w:val="es-ES"/>
        </w:rPr>
        <w:t>En</w:t>
      </w:r>
      <w:proofErr w:type="gramEnd"/>
      <w:r w:rsidRPr="002B6FA8">
        <w:rPr>
          <w:lang w:val="es-ES"/>
        </w:rPr>
        <w:t xml:space="preserve"> ese momento, un hombre se acercó a Jesús y le preguntó: «Maestro, ¿qué bien debo hacer para obtener la vida eterna?»</w:t>
      </w:r>
    </w:p>
    <w:p w14:paraId="4E2EF7DE" w14:textId="77777777" w:rsidR="002B6FA8" w:rsidRPr="002B6FA8" w:rsidRDefault="002B6FA8" w:rsidP="002B6FA8">
      <w:pPr>
        <w:rPr>
          <w:lang w:val="es-ES"/>
        </w:rPr>
      </w:pPr>
    </w:p>
    <w:p w14:paraId="7AE7CFAB" w14:textId="77777777" w:rsidR="002B6FA8" w:rsidRPr="002B6FA8" w:rsidRDefault="002B6FA8" w:rsidP="002B6FA8">
      <w:pPr>
        <w:rPr>
          <w:lang w:val="es-ES"/>
        </w:rPr>
      </w:pPr>
      <w:r w:rsidRPr="002B6FA8">
        <w:rPr>
          <w:lang w:val="es-ES"/>
        </w:rPr>
        <w:t>17 «¿Por qué me preguntas acerca de lo que es bueno?», respondió Jesús. «Solo hay Uno que es bueno. Si quieres entrar en la vida, guarda los mandamientos».</w:t>
      </w:r>
    </w:p>
    <w:p w14:paraId="2A16D306" w14:textId="77777777" w:rsidR="002B6FA8" w:rsidRPr="002B6FA8" w:rsidRDefault="002B6FA8" w:rsidP="002B6FA8">
      <w:pPr>
        <w:rPr>
          <w:lang w:val="es-ES"/>
        </w:rPr>
      </w:pPr>
    </w:p>
    <w:p w14:paraId="48AA696B" w14:textId="77777777" w:rsidR="002B6FA8" w:rsidRPr="002B6FA8" w:rsidRDefault="002B6FA8" w:rsidP="002B6FA8">
      <w:pPr>
        <w:rPr>
          <w:lang w:val="es-ES"/>
        </w:rPr>
      </w:pPr>
      <w:r w:rsidRPr="002B6FA8">
        <w:rPr>
          <w:lang w:val="es-ES"/>
        </w:rPr>
        <w:t>18 «¿Cuáles?», preguntó.</w:t>
      </w:r>
    </w:p>
    <w:p w14:paraId="4C9AF859" w14:textId="77777777" w:rsidR="002B6FA8" w:rsidRPr="002B6FA8" w:rsidRDefault="002B6FA8" w:rsidP="002B6FA8">
      <w:pPr>
        <w:rPr>
          <w:lang w:val="es-ES"/>
        </w:rPr>
      </w:pPr>
    </w:p>
    <w:p w14:paraId="70365D4C" w14:textId="77777777" w:rsidR="002B6FA8" w:rsidRPr="002B6FA8" w:rsidRDefault="002B6FA8" w:rsidP="002B6FA8">
      <w:pPr>
        <w:rPr>
          <w:lang w:val="es-ES"/>
        </w:rPr>
      </w:pPr>
      <w:r w:rsidRPr="002B6FA8">
        <w:rPr>
          <w:lang w:val="es-ES"/>
        </w:rPr>
        <w:t>Jesús respondió: «“No matarás, no cometerás adulterio, no robarás, no darás falso testimonio, 19 honra a tu padre y a tu madre</w:t>
      </w:r>
      <w:proofErr w:type="gramStart"/>
      <w:r w:rsidRPr="002B6FA8">
        <w:rPr>
          <w:lang w:val="es-ES"/>
        </w:rPr>
        <w:t>”,[</w:t>
      </w:r>
      <w:proofErr w:type="gramEnd"/>
      <w:r w:rsidRPr="002B6FA8">
        <w:rPr>
          <w:lang w:val="es-ES"/>
        </w:rPr>
        <w:t xml:space="preserve">a] y “amarás a tu prójimo como a ti </w:t>
      </w:r>
      <w:proofErr w:type="gramStart"/>
      <w:r w:rsidRPr="002B6FA8">
        <w:rPr>
          <w:lang w:val="es-ES"/>
        </w:rPr>
        <w:t>mismo”[</w:t>
      </w:r>
      <w:proofErr w:type="gramEnd"/>
      <w:r w:rsidRPr="002B6FA8">
        <w:rPr>
          <w:lang w:val="es-ES"/>
        </w:rPr>
        <w:t>b]».</w:t>
      </w:r>
    </w:p>
    <w:p w14:paraId="70A62D2F" w14:textId="77777777" w:rsidR="002B6FA8" w:rsidRPr="002B6FA8" w:rsidRDefault="002B6FA8" w:rsidP="002B6FA8">
      <w:pPr>
        <w:rPr>
          <w:lang w:val="es-ES"/>
        </w:rPr>
      </w:pPr>
      <w:r w:rsidRPr="002B6FA8">
        <w:rPr>
          <w:lang w:val="es-ES"/>
        </w:rPr>
        <w:t>20 «Todo esto lo he cumplido», dijo el joven. «¿Qué me falta aún?»</w:t>
      </w:r>
    </w:p>
    <w:p w14:paraId="32205897" w14:textId="77777777" w:rsidR="002B6FA8" w:rsidRPr="002B6FA8" w:rsidRDefault="002B6FA8" w:rsidP="002B6FA8">
      <w:pPr>
        <w:rPr>
          <w:lang w:val="es-ES"/>
        </w:rPr>
      </w:pPr>
    </w:p>
    <w:p w14:paraId="1DF35DB8" w14:textId="77777777" w:rsidR="002B6FA8" w:rsidRPr="002B6FA8" w:rsidRDefault="002B6FA8" w:rsidP="002B6FA8">
      <w:pPr>
        <w:rPr>
          <w:lang w:val="es-ES"/>
        </w:rPr>
      </w:pPr>
      <w:r w:rsidRPr="002B6FA8">
        <w:rPr>
          <w:lang w:val="es-ES"/>
        </w:rPr>
        <w:t>21 Jesús le respondió: «Si quieres ser perfecto, ve, vende lo que tienes y dáselo a los pobres, y tendrás un tesoro en el cielo. Luego ven y sígueme».</w:t>
      </w:r>
    </w:p>
    <w:p w14:paraId="1C5F0C8D" w14:textId="77777777" w:rsidR="002B6FA8" w:rsidRPr="002B6FA8" w:rsidRDefault="002B6FA8" w:rsidP="002B6FA8">
      <w:pPr>
        <w:rPr>
          <w:lang w:val="es-ES"/>
        </w:rPr>
      </w:pPr>
      <w:r w:rsidRPr="002B6FA8">
        <w:rPr>
          <w:lang w:val="es-ES"/>
        </w:rPr>
        <w:t xml:space="preserve">22 </w:t>
      </w:r>
      <w:proofErr w:type="gramStart"/>
      <w:r w:rsidRPr="002B6FA8">
        <w:rPr>
          <w:lang w:val="es-ES"/>
        </w:rPr>
        <w:t>Al</w:t>
      </w:r>
      <w:proofErr w:type="gramEnd"/>
      <w:r w:rsidRPr="002B6FA8">
        <w:rPr>
          <w:lang w:val="es-ES"/>
        </w:rPr>
        <w:t xml:space="preserve"> oír esto, el joven se fue triste, porque tenía muchas riquezas.</w:t>
      </w:r>
    </w:p>
    <w:p w14:paraId="05713340" w14:textId="77777777" w:rsidR="002B6FA8" w:rsidRPr="002B6FA8" w:rsidRDefault="002B6FA8" w:rsidP="002B6FA8">
      <w:pPr>
        <w:rPr>
          <w:lang w:val="es-ES"/>
        </w:rPr>
      </w:pPr>
    </w:p>
    <w:p w14:paraId="62C7D04D" w14:textId="77777777" w:rsidR="002B6FA8" w:rsidRPr="002B6FA8" w:rsidRDefault="002B6FA8" w:rsidP="002B6FA8">
      <w:pPr>
        <w:rPr>
          <w:lang w:val="es-ES"/>
        </w:rPr>
      </w:pPr>
      <w:r w:rsidRPr="002B6FA8">
        <w:rPr>
          <w:lang w:val="es-ES"/>
        </w:rPr>
        <w:t xml:space="preserve">23 </w:t>
      </w:r>
      <w:proofErr w:type="gramStart"/>
      <w:r w:rsidRPr="002B6FA8">
        <w:rPr>
          <w:lang w:val="es-ES"/>
        </w:rPr>
        <w:t>Entonces</w:t>
      </w:r>
      <w:proofErr w:type="gramEnd"/>
      <w:r w:rsidRPr="002B6FA8">
        <w:rPr>
          <w:lang w:val="es-ES"/>
        </w:rPr>
        <w:t xml:space="preserve"> Jesús les dijo a sus discípulos: «Les aseguro que es difícil que un rico entre en el reino de los cielos. 24 </w:t>
      </w:r>
      <w:proofErr w:type="gramStart"/>
      <w:r w:rsidRPr="002B6FA8">
        <w:rPr>
          <w:lang w:val="es-ES"/>
        </w:rPr>
        <w:t>Les</w:t>
      </w:r>
      <w:proofErr w:type="gramEnd"/>
      <w:r w:rsidRPr="002B6FA8">
        <w:rPr>
          <w:lang w:val="es-ES"/>
        </w:rPr>
        <w:t xml:space="preserve"> repito que es más fácil que un camello pase por el ojo de una aguja que un rico entre en el reino de Dios».</w:t>
      </w:r>
    </w:p>
    <w:p w14:paraId="268F00B4" w14:textId="77777777" w:rsidR="002B6FA8" w:rsidRPr="002B6FA8" w:rsidRDefault="002B6FA8" w:rsidP="002B6FA8">
      <w:pPr>
        <w:rPr>
          <w:lang w:val="es-ES"/>
        </w:rPr>
      </w:pPr>
    </w:p>
    <w:p w14:paraId="571AADFD" w14:textId="77777777" w:rsidR="002B6FA8" w:rsidRPr="002B6FA8" w:rsidRDefault="002B6FA8" w:rsidP="002B6FA8">
      <w:pPr>
        <w:rPr>
          <w:lang w:val="es-ES"/>
        </w:rPr>
      </w:pPr>
      <w:r w:rsidRPr="002B6FA8">
        <w:rPr>
          <w:lang w:val="es-ES"/>
        </w:rPr>
        <w:t xml:space="preserve">25 </w:t>
      </w:r>
      <w:proofErr w:type="gramStart"/>
      <w:r w:rsidRPr="002B6FA8">
        <w:rPr>
          <w:lang w:val="es-ES"/>
        </w:rPr>
        <w:t>Al</w:t>
      </w:r>
      <w:proofErr w:type="gramEnd"/>
      <w:r w:rsidRPr="002B6FA8">
        <w:rPr>
          <w:lang w:val="es-ES"/>
        </w:rPr>
        <w:t xml:space="preserve"> oír esto, los discípulos se asombraron mucho y preguntaron: «Entonces, ¿quién podrá salvarse?».</w:t>
      </w:r>
    </w:p>
    <w:p w14:paraId="3591B062" w14:textId="77777777" w:rsidR="002B6FA8" w:rsidRPr="002B6FA8" w:rsidRDefault="002B6FA8" w:rsidP="002B6FA8">
      <w:pPr>
        <w:rPr>
          <w:lang w:val="es-ES"/>
        </w:rPr>
      </w:pPr>
    </w:p>
    <w:p w14:paraId="3128618A" w14:textId="77777777" w:rsidR="002B6FA8" w:rsidRPr="002B6FA8" w:rsidRDefault="002B6FA8" w:rsidP="002B6FA8">
      <w:pPr>
        <w:rPr>
          <w:lang w:val="es-ES"/>
        </w:rPr>
      </w:pPr>
      <w:r w:rsidRPr="002B6FA8">
        <w:rPr>
          <w:lang w:val="es-ES"/>
        </w:rPr>
        <w:t>26 Jesús los miró y les dijo: «Para los hombres esto es imposible, pero para Dios todo es posible».</w:t>
      </w:r>
    </w:p>
    <w:p w14:paraId="7532BEFA" w14:textId="77777777" w:rsidR="002B6FA8" w:rsidRPr="002B6FA8" w:rsidRDefault="002B6FA8" w:rsidP="002B6FA8">
      <w:pPr>
        <w:rPr>
          <w:lang w:val="es-ES"/>
        </w:rPr>
      </w:pPr>
    </w:p>
    <w:p w14:paraId="36D5607A" w14:textId="77777777" w:rsidR="002B6FA8" w:rsidRPr="002B6FA8" w:rsidRDefault="002B6FA8" w:rsidP="002B6FA8">
      <w:pPr>
        <w:rPr>
          <w:lang w:val="es-ES"/>
        </w:rPr>
      </w:pPr>
      <w:r w:rsidRPr="002B6FA8">
        <w:rPr>
          <w:lang w:val="es-ES"/>
        </w:rPr>
        <w:t>27 Pedro le respondió: «¡Lo hemos dejado todo para seguirte! ¿Qué recompensa tendremos?».</w:t>
      </w:r>
    </w:p>
    <w:p w14:paraId="32E2F247" w14:textId="77777777" w:rsidR="002B6FA8" w:rsidRPr="002B6FA8" w:rsidRDefault="002B6FA8" w:rsidP="002B6FA8">
      <w:pPr>
        <w:rPr>
          <w:lang w:val="es-ES"/>
        </w:rPr>
      </w:pPr>
      <w:r w:rsidRPr="002B6FA8">
        <w:rPr>
          <w:lang w:val="es-ES"/>
        </w:rPr>
        <w:lastRenderedPageBreak/>
        <w:t xml:space="preserve">28 Jesús les dijo: «En verdad les digo que, en la renovación de todas las cosas, cuando el Hijo del Hombre se siente en su trono glorioso, ustedes, los que me han seguido, también se sentarán en doce tronos para juzgar a las doce tribus de Israel. 29 </w:t>
      </w:r>
      <w:proofErr w:type="gramStart"/>
      <w:r w:rsidRPr="002B6FA8">
        <w:rPr>
          <w:lang w:val="es-ES"/>
        </w:rPr>
        <w:t>Y</w:t>
      </w:r>
      <w:proofErr w:type="gramEnd"/>
      <w:r w:rsidRPr="002B6FA8">
        <w:rPr>
          <w:lang w:val="es-ES"/>
        </w:rPr>
        <w:t xml:space="preserve"> todo aquel que haya dejado casas, hermanos, hermanas, padre, madre, esposa, hijos o campos por mi causa, recibirá cien veces más y heredará la vida eterna».</w:t>
      </w:r>
    </w:p>
    <w:p w14:paraId="47754BFC" w14:textId="77777777" w:rsidR="002B6FA8" w:rsidRPr="002B6FA8" w:rsidRDefault="002B6FA8" w:rsidP="002B6FA8">
      <w:pPr>
        <w:rPr>
          <w:lang w:val="es-ES"/>
        </w:rPr>
      </w:pPr>
    </w:p>
    <w:p w14:paraId="79F0D33E" w14:textId="77777777" w:rsidR="002B6FA8" w:rsidRPr="002B6FA8" w:rsidRDefault="002B6FA8" w:rsidP="002B6FA8">
      <w:pPr>
        <w:rPr>
          <w:lang w:val="es-ES"/>
        </w:rPr>
      </w:pPr>
      <w:r w:rsidRPr="002B6FA8">
        <w:rPr>
          <w:lang w:val="es-ES"/>
        </w:rPr>
        <w:t>Estudio</w:t>
      </w:r>
    </w:p>
    <w:p w14:paraId="26E4E36B" w14:textId="77777777" w:rsidR="002B6FA8" w:rsidRPr="002B6FA8" w:rsidRDefault="002B6FA8" w:rsidP="002B6FA8">
      <w:pPr>
        <w:rPr>
          <w:lang w:val="es-ES"/>
        </w:rPr>
      </w:pPr>
      <w:r w:rsidRPr="002B6FA8">
        <w:rPr>
          <w:lang w:val="es-ES"/>
        </w:rPr>
        <w:t>Cuando decidimos seguir a Jesús, a veces el precio que pagamos es inimaginable. En este pasaje, analizaremos el precio que paga un joven rico y su decisión si el precio es demasiado alto.</w:t>
      </w:r>
    </w:p>
    <w:p w14:paraId="35F536F2" w14:textId="77777777" w:rsidR="002B6FA8" w:rsidRPr="002B6FA8" w:rsidRDefault="002B6FA8" w:rsidP="002B6FA8">
      <w:pPr>
        <w:rPr>
          <w:lang w:val="es-ES"/>
        </w:rPr>
      </w:pPr>
      <w:r w:rsidRPr="002B6FA8">
        <w:rPr>
          <w:lang w:val="es-ES"/>
        </w:rPr>
        <w:t>12. Según el versículo 16, un joven se acercó a Jesús con una pregunta. ¿Qué pregunta le hizo?</w:t>
      </w:r>
    </w:p>
    <w:p w14:paraId="1B49A8CC" w14:textId="77777777" w:rsidR="002B6FA8" w:rsidRPr="002B6FA8" w:rsidRDefault="002B6FA8" w:rsidP="002B6FA8">
      <w:pPr>
        <w:rPr>
          <w:lang w:val="es-ES"/>
        </w:rPr>
      </w:pPr>
      <w:r w:rsidRPr="002B6FA8">
        <w:rPr>
          <w:lang w:val="es-ES"/>
        </w:rPr>
        <w:t>13. ¿Cómo le respondió Jesús? «Si quieres entrar en la vida…»</w:t>
      </w:r>
    </w:p>
    <w:p w14:paraId="73DD6D80" w14:textId="77777777" w:rsidR="002B6FA8" w:rsidRPr="002B6FA8" w:rsidRDefault="002B6FA8" w:rsidP="002B6FA8">
      <w:pPr>
        <w:rPr>
          <w:lang w:val="es-ES"/>
        </w:rPr>
      </w:pPr>
    </w:p>
    <w:p w14:paraId="10BECE13" w14:textId="77777777" w:rsidR="002B6FA8" w:rsidRPr="002B6FA8" w:rsidRDefault="002B6FA8" w:rsidP="002B6FA8">
      <w:pPr>
        <w:rPr>
          <w:lang w:val="es-ES"/>
        </w:rPr>
      </w:pPr>
      <w:r w:rsidRPr="002B6FA8">
        <w:rPr>
          <w:lang w:val="es-ES"/>
        </w:rPr>
        <w:t>14. Según el versículo 20, ¿sintió el joven haber hecho todo lo que Jesús le pedía? Explica tu respuesta.</w:t>
      </w:r>
    </w:p>
    <w:p w14:paraId="02F46B13" w14:textId="77777777" w:rsidR="002B6FA8" w:rsidRPr="002B6FA8" w:rsidRDefault="002B6FA8" w:rsidP="002B6FA8">
      <w:pPr>
        <w:rPr>
          <w:lang w:val="es-ES"/>
        </w:rPr>
      </w:pPr>
      <w:r w:rsidRPr="002B6FA8">
        <w:rPr>
          <w:lang w:val="es-ES"/>
        </w:rPr>
        <w:t>15. ¿Qué fue lo que Jesús le pidió al joven en el versículo 21?</w:t>
      </w:r>
    </w:p>
    <w:p w14:paraId="75BC65E8" w14:textId="77777777" w:rsidR="002B6FA8" w:rsidRPr="002B6FA8" w:rsidRDefault="002B6FA8" w:rsidP="002B6FA8">
      <w:pPr>
        <w:rPr>
          <w:lang w:val="es-ES"/>
        </w:rPr>
      </w:pPr>
    </w:p>
    <w:p w14:paraId="579E635A" w14:textId="77777777" w:rsidR="002B6FA8" w:rsidRPr="002B6FA8" w:rsidRDefault="002B6FA8" w:rsidP="002B6FA8">
      <w:pPr>
        <w:rPr>
          <w:lang w:val="es-ES"/>
        </w:rPr>
      </w:pPr>
      <w:r w:rsidRPr="002B6FA8">
        <w:rPr>
          <w:lang w:val="es-ES"/>
        </w:rPr>
        <w:t>A veces pensamos que llevamos una vida santa. Damos a los pobres. Oramos. Vamos a la casa de Dios a orar con otros. Hacemos todo lo que nuestra fe exige, e incluso más. Pero Jesús tocó a este hombre donde más le dolería. Necesitaba renunciar a sus riquezas, dárselas todas a los pobres y luego seguirlo.</w:t>
      </w:r>
    </w:p>
    <w:p w14:paraId="72565E04" w14:textId="77777777" w:rsidR="002B6FA8" w:rsidRPr="002B6FA8" w:rsidRDefault="002B6FA8" w:rsidP="002B6FA8">
      <w:pPr>
        <w:rPr>
          <w:lang w:val="es-ES"/>
        </w:rPr>
      </w:pPr>
    </w:p>
    <w:p w14:paraId="7661B5FD" w14:textId="77777777" w:rsidR="002B6FA8" w:rsidRPr="002B6FA8" w:rsidRDefault="002B6FA8" w:rsidP="002B6FA8">
      <w:pPr>
        <w:rPr>
          <w:lang w:val="es-ES"/>
        </w:rPr>
      </w:pPr>
      <w:r w:rsidRPr="002B6FA8">
        <w:rPr>
          <w:lang w:val="es-ES"/>
        </w:rPr>
        <w:t>16. Según el versículo 22, ¿pudo el joven hacer esto? Explica tu respuesta.</w:t>
      </w:r>
    </w:p>
    <w:p w14:paraId="1D8F928A" w14:textId="77777777" w:rsidR="002B6FA8" w:rsidRPr="002B6FA8" w:rsidRDefault="002B6FA8" w:rsidP="002B6FA8">
      <w:pPr>
        <w:rPr>
          <w:lang w:val="es-ES"/>
        </w:rPr>
      </w:pPr>
    </w:p>
    <w:p w14:paraId="27F573B4" w14:textId="77777777" w:rsidR="002B6FA8" w:rsidRPr="002B6FA8" w:rsidRDefault="002B6FA8" w:rsidP="002B6FA8">
      <w:pPr>
        <w:rPr>
          <w:lang w:val="es-ES"/>
        </w:rPr>
      </w:pPr>
      <w:r w:rsidRPr="002B6FA8">
        <w:rPr>
          <w:lang w:val="es-ES"/>
        </w:rPr>
        <w:t>Jesús les dijo a los que estaban reunidos a su alrededor que es difícil para los ricos entrar en el reino de los cielos. ¿Por qué? Porque valoran más sus riquezas que una relación con el Padre. Para ellos, su dinero y sus posesiones son más importantes que seguir al Rey.</w:t>
      </w:r>
    </w:p>
    <w:p w14:paraId="0E648361" w14:textId="77777777" w:rsidR="002B6FA8" w:rsidRPr="002B6FA8" w:rsidRDefault="002B6FA8" w:rsidP="002B6FA8">
      <w:pPr>
        <w:rPr>
          <w:lang w:val="es-ES"/>
        </w:rPr>
      </w:pPr>
    </w:p>
    <w:p w14:paraId="126EB794" w14:textId="4110E28D" w:rsidR="002B6FA8" w:rsidRDefault="002B6FA8" w:rsidP="002B6FA8">
      <w:pPr>
        <w:rPr>
          <w:lang w:val="es-ES"/>
        </w:rPr>
      </w:pPr>
      <w:r w:rsidRPr="002B6FA8">
        <w:rPr>
          <w:lang w:val="es-ES"/>
        </w:rPr>
        <w:t>17. Ya sean posesiones, honor o familia, ¿eres capaz de hacer este tipo de sacrificio?</w:t>
      </w:r>
    </w:p>
    <w:p w14:paraId="351E916B" w14:textId="77777777" w:rsidR="002B6FA8" w:rsidRPr="002B6FA8" w:rsidRDefault="002B6FA8" w:rsidP="002B6FA8">
      <w:pPr>
        <w:rPr>
          <w:lang w:val="es-ES"/>
        </w:rPr>
      </w:pPr>
      <w:r w:rsidRPr="002B6FA8">
        <w:rPr>
          <w:lang w:val="es-ES"/>
        </w:rPr>
        <w:lastRenderedPageBreak/>
        <w:t>18. Lee Éxodo 20:12: «Honra a tu padre y a tu madre, para que tus días se prolonguen en la tierra que el Señor tu Dios te da». ¿Cómo conciliar el honrar a nuestros padres con la idea de que seguir a Jesús los deshonra? Esta es una pregunta difícil de responder. ¿Cómo afrontarás este dilema de honrar a Jesús sin deshonrar a tus padres?</w:t>
      </w:r>
    </w:p>
    <w:p w14:paraId="70BD7DBA" w14:textId="77777777" w:rsidR="002B6FA8" w:rsidRPr="002B6FA8" w:rsidRDefault="002B6FA8" w:rsidP="002B6FA8">
      <w:pPr>
        <w:rPr>
          <w:lang w:val="es-ES"/>
        </w:rPr>
      </w:pPr>
    </w:p>
    <w:p w14:paraId="308D29D4" w14:textId="77777777" w:rsidR="002B6FA8" w:rsidRPr="002B6FA8" w:rsidRDefault="002B6FA8" w:rsidP="002B6FA8">
      <w:pPr>
        <w:rPr>
          <w:lang w:val="es-ES"/>
        </w:rPr>
      </w:pPr>
      <w:r w:rsidRPr="002B6FA8">
        <w:rPr>
          <w:lang w:val="es-ES"/>
        </w:rPr>
        <w:t xml:space="preserve">Conclusión: Hay muchas cosas a las que un seguidor de Jesús puede tener que renunciar, como la fama y la riqueza. Si tu cultura está en contra de quienes siguen a Jesús, literalmente le estás dando la espalda a tu comunidad y a tu familia. Puede costarte tu hogar, tu familia, tu trabajo y tu posición de honor en la comunidad. Para algunos, como el joven rico, el precio era demasiado alto para seguir a Jesús. Otros, como Pablo, consideraron todo lo demás como basura por el privilegio de seguir a Jesús y ser llamado hijo del Rey. Los creyentes judíos a quienes el autor de </w:t>
      </w:r>
      <w:proofErr w:type="gramStart"/>
      <w:r w:rsidRPr="002B6FA8">
        <w:rPr>
          <w:lang w:val="es-ES"/>
        </w:rPr>
        <w:t>Hebreos</w:t>
      </w:r>
      <w:proofErr w:type="gramEnd"/>
      <w:r w:rsidRPr="002B6FA8">
        <w:rPr>
          <w:lang w:val="es-ES"/>
        </w:rPr>
        <w:t xml:space="preserve"> escribía también sufrieron mucho y fueron rechazados por su fe. Cada persona, al enfrentarse a las afirmaciones de Jesús, debe tomar una decisión: seguirlo o rechazarlo. Romanos 8:16-17 dice: «El Espíritu mismo da testimonio a nuestro espíritu de que somos hijos de Dios y, por lo tanto, herederos; herederos de Dios y coherederos con Cristo, si es que padecemos con él, para que también seamos glorificados con él». Incluso podríamos morir por seguir a Jesús, pero Pablo dice a los creyentes romanos: «Si hemos muerto con él, también viviremos con él; si perseveramos, también reinaremos con él; si lo negamos, él también nos negará» (2 Timoteo 2:11-12). La elección es nuestra: seguir a Jesús a toda costa o, al rechazarlo, negarlo.</w:t>
      </w:r>
    </w:p>
    <w:p w14:paraId="328A7B2A" w14:textId="77777777" w:rsidR="002B6FA8" w:rsidRPr="002B6FA8" w:rsidRDefault="002B6FA8" w:rsidP="002B6FA8">
      <w:pPr>
        <w:rPr>
          <w:lang w:val="es-ES"/>
        </w:rPr>
      </w:pPr>
    </w:p>
    <w:p w14:paraId="05A3C93C" w14:textId="77777777" w:rsidR="002B6FA8" w:rsidRPr="002B6FA8" w:rsidRDefault="002B6FA8" w:rsidP="002B6FA8">
      <w:pPr>
        <w:rPr>
          <w:lang w:val="es-ES"/>
        </w:rPr>
      </w:pPr>
      <w:r w:rsidRPr="002B6FA8">
        <w:rPr>
          <w:lang w:val="es-ES"/>
        </w:rPr>
        <w:t>Oración: Pídele a Jesús que te ayude a comprender el alto precio de seguirlo. Ora para que te dé la fuerza para tomar la decisión correcta, aunque te cueste caro en este mundo. Tu recompensa estará en la eternidad con él, reinando como uno de los herederos de Dios.</w:t>
      </w:r>
    </w:p>
    <w:p w14:paraId="2B57C8E9" w14:textId="776BC781" w:rsidR="002B6FA8" w:rsidRPr="002B6FA8" w:rsidRDefault="002B6FA8" w:rsidP="002B6FA8">
      <w:pPr>
        <w:rPr>
          <w:lang w:val="es-ES"/>
        </w:rPr>
      </w:pPr>
      <w:r w:rsidRPr="002B6FA8">
        <w:rPr>
          <w:lang w:val="es-ES"/>
        </w:rPr>
        <w:t>Prepárense para la próxima reunión. Compartan esta historia con sus amigos o familiares. Pregúntenles qué les enseña esta lección sobre Jesús y el alto precio de seguirlo.</w:t>
      </w:r>
    </w:p>
    <w:sectPr w:rsidR="002B6FA8" w:rsidRPr="002B6F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FA8"/>
    <w:rsid w:val="002B6FA8"/>
    <w:rsid w:val="007E6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9A6C7"/>
  <w15:chartTrackingRefBased/>
  <w15:docId w15:val="{D71003F7-E342-45B7-9738-CC0C8C96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6F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6F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6F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6F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6F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6F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6F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6F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6F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6F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6F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6F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6F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6F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6F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6F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6F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6FA8"/>
    <w:rPr>
      <w:rFonts w:eastAsiaTheme="majorEastAsia" w:cstheme="majorBidi"/>
      <w:color w:val="272727" w:themeColor="text1" w:themeTint="D8"/>
    </w:rPr>
  </w:style>
  <w:style w:type="paragraph" w:styleId="Title">
    <w:name w:val="Title"/>
    <w:basedOn w:val="Normal"/>
    <w:next w:val="Normal"/>
    <w:link w:val="TitleChar"/>
    <w:uiPriority w:val="10"/>
    <w:qFormat/>
    <w:rsid w:val="002B6F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6F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6F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6F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6FA8"/>
    <w:pPr>
      <w:spacing w:before="160"/>
      <w:jc w:val="center"/>
    </w:pPr>
    <w:rPr>
      <w:i/>
      <w:iCs/>
      <w:color w:val="404040" w:themeColor="text1" w:themeTint="BF"/>
    </w:rPr>
  </w:style>
  <w:style w:type="character" w:customStyle="1" w:styleId="QuoteChar">
    <w:name w:val="Quote Char"/>
    <w:basedOn w:val="DefaultParagraphFont"/>
    <w:link w:val="Quote"/>
    <w:uiPriority w:val="29"/>
    <w:rsid w:val="002B6FA8"/>
    <w:rPr>
      <w:i/>
      <w:iCs/>
      <w:color w:val="404040" w:themeColor="text1" w:themeTint="BF"/>
    </w:rPr>
  </w:style>
  <w:style w:type="paragraph" w:styleId="ListParagraph">
    <w:name w:val="List Paragraph"/>
    <w:basedOn w:val="Normal"/>
    <w:uiPriority w:val="34"/>
    <w:qFormat/>
    <w:rsid w:val="002B6FA8"/>
    <w:pPr>
      <w:ind w:left="720"/>
      <w:contextualSpacing/>
    </w:pPr>
  </w:style>
  <w:style w:type="character" w:styleId="IntenseEmphasis">
    <w:name w:val="Intense Emphasis"/>
    <w:basedOn w:val="DefaultParagraphFont"/>
    <w:uiPriority w:val="21"/>
    <w:qFormat/>
    <w:rsid w:val="002B6FA8"/>
    <w:rPr>
      <w:i/>
      <w:iCs/>
      <w:color w:val="0F4761" w:themeColor="accent1" w:themeShade="BF"/>
    </w:rPr>
  </w:style>
  <w:style w:type="paragraph" w:styleId="IntenseQuote">
    <w:name w:val="Intense Quote"/>
    <w:basedOn w:val="Normal"/>
    <w:next w:val="Normal"/>
    <w:link w:val="IntenseQuoteChar"/>
    <w:uiPriority w:val="30"/>
    <w:qFormat/>
    <w:rsid w:val="002B6F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6FA8"/>
    <w:rPr>
      <w:i/>
      <w:iCs/>
      <w:color w:val="0F4761" w:themeColor="accent1" w:themeShade="BF"/>
    </w:rPr>
  </w:style>
  <w:style w:type="character" w:styleId="IntenseReference">
    <w:name w:val="Intense Reference"/>
    <w:basedOn w:val="DefaultParagraphFont"/>
    <w:uiPriority w:val="32"/>
    <w:qFormat/>
    <w:rsid w:val="002B6F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1704</Words>
  <Characters>8218</Characters>
  <Application>Microsoft Office Word</Application>
  <DocSecurity>0</DocSecurity>
  <Lines>174</Lines>
  <Paragraphs>66</Paragraphs>
  <ScaleCrop>false</ScaleCrop>
  <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Teja</dc:creator>
  <cp:keywords/>
  <dc:description/>
  <cp:lastModifiedBy>Gary Teja</cp:lastModifiedBy>
  <cp:revision>2</cp:revision>
  <dcterms:created xsi:type="dcterms:W3CDTF">2026-03-18T10:43:00Z</dcterms:created>
  <dcterms:modified xsi:type="dcterms:W3CDTF">2026-03-18T10:43:00Z</dcterms:modified>
</cp:coreProperties>
</file>